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Arial Narrow" w:hAnsi="Arial Narrow" w:cs="Arial Narrow"/>
          <w:b/>
          <w:b/>
          <w:bCs/>
          <w:sz w:val="24"/>
          <w:u w:val="single"/>
        </w:rPr>
      </w:pPr>
      <w:r>
        <w:rPr>
          <w:rFonts w:cs="Arial Narrow" w:ascii="Arial Narrow" w:hAnsi="Arial Narrow"/>
          <w:b/>
          <w:bCs/>
          <w:sz w:val="24"/>
          <w:u w:val="single"/>
        </w:rPr>
        <w:t>Carta intestata ente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bCs/>
          <w:sz w:val="24"/>
          <w:u w:val="single"/>
        </w:rPr>
        <w:t xml:space="preserve">ALLEGATO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u w:val="single"/>
          <w:lang w:val="it-IT" w:eastAsia="zh-CN" w:bidi="ar-SA"/>
        </w:rPr>
        <w:t>7</w:t>
      </w:r>
      <w:r>
        <w:rPr>
          <w:rFonts w:cs="Arial" w:ascii="Arial" w:hAnsi="Arial"/>
          <w:b/>
          <w:bCs/>
          <w:sz w:val="24"/>
          <w:u w:val="single"/>
        </w:rPr>
        <w:t>: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DICHIARAZIONE PER I PAGAMENTI IN CONTANTI</w:t>
      </w:r>
    </w:p>
    <w:p>
      <w:pPr>
        <w:pStyle w:val="Normal"/>
        <w:spacing w:lineRule="auto" w:line="360"/>
        <w:jc w:val="both"/>
        <w:rPr/>
      </w:pPr>
      <w:r>
        <w:rPr>
          <w:rFonts w:eastAsia="Times New Roman" w:cs="Arial" w:ascii="Arial-BoldMT" w:hAnsi="Arial-BoldMT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 xml:space="preserve">Bando </w:t>
      </w:r>
      <w:r>
        <w:rPr>
          <w:rFonts w:cs="Arial" w:ascii="Arial-BoldMT" w:hAnsi="Arial-BoldMT"/>
          <w:b w:val="false"/>
          <w:bCs w:val="false"/>
          <w:sz w:val="22"/>
          <w:szCs w:val="22"/>
          <w:lang w:val="it-IT"/>
        </w:rPr>
        <w:t xml:space="preserve">Partenariati territoriali per lo sviluppo sostenibile in Senegal- </w:t>
      </w:r>
      <w:r>
        <w:rPr>
          <w:rFonts w:eastAsia="Times New Roman"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1"/>
          <w:szCs w:val="24"/>
          <w:u w:val="none"/>
          <w:em w:val="none"/>
          <w:lang w:val="it-IT" w:eastAsia="zh-CN" w:bidi="ar-SA"/>
        </w:rPr>
        <w:t xml:space="preserve">AID 012314/02/09  </w:t>
      </w:r>
      <w:r>
        <w:rPr>
          <w:rFonts w:eastAsia="Times New Roman"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1"/>
          <w:szCs w:val="24"/>
          <w:u w:val="none"/>
          <w:em w:val="none"/>
          <w:lang w:val="it-IT" w:eastAsia="zh-CN" w:bidi="ar-SA"/>
        </w:rPr>
        <w:t>nell’ambito del progetto</w:t>
      </w:r>
      <w:r>
        <w:rPr>
          <w:rFonts w:eastAsia="Times New Roman" w:cs="Arial"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1"/>
          <w:szCs w:val="24"/>
          <w:u w:val="none"/>
          <w:em w:val="none"/>
          <w:lang w:val="it-IT" w:eastAsia="zh-CN" w:bidi="ar-SA"/>
        </w:rPr>
        <w:t xml:space="preserve"> RETI al Lavoro - Percorsi in Comune per giovani e donne in Senegal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-BoldMT" w:hAnsi="Arial-BoldMT" w:eastAsia="Times New Roman" w:cs="Arial"/>
          <w:b w:val="false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Arial-BoldMT" w:hAnsi="Arial-BoldMT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 xml:space="preserve">Il sottoscritto, ________(NOME E COGNOME)____, in qualità di legale rappresentante di __(NOME PARTNER)___, </w:t>
      </w:r>
    </w:p>
    <w:p>
      <w:pPr>
        <w:pStyle w:val="Normal"/>
        <w:rPr>
          <w:rFonts w:ascii="Arial-BoldMT" w:hAnsi="Arial-BoldMT" w:eastAsia="Times New Roman" w:cs="Arial"/>
          <w:b w:val="false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Arial-BoldMT" w:hAnsi="Arial-BoldMT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  <w:t xml:space="preserve">relativamente al progetto “………………….“-  </w:t>
      </w:r>
    </w:p>
    <w:p>
      <w:pPr>
        <w:pStyle w:val="Normal"/>
        <w:rPr>
          <w:rFonts w:ascii="Arial-BoldMT" w:hAnsi="Arial-BoldMT" w:eastAsia="Times New Roman" w:cs="Arial"/>
          <w:b w:val="false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pPr>
      <w:r>
        <w:rPr>
          <w:rFonts w:eastAsia="Times New Roman" w:cs="Arial" w:ascii="Arial-BoldMT" w:hAnsi="Arial-BoldMT"/>
          <w:b w:val="false"/>
          <w:bCs w:val="false"/>
          <w:color w:val="auto"/>
          <w:kern w:val="0"/>
          <w:sz w:val="22"/>
          <w:szCs w:val="22"/>
          <w:lang w:val="it-IT" w:eastAsia="zh-CN" w:bidi="ar-SA"/>
        </w:rPr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Dichiara che tutte le spese elencate qui di seguito sono state pagate in contanti</w:t>
      </w:r>
      <w:r>
        <w:rPr>
          <w:rFonts w:cs="Arial" w:ascii="Arial" w:hAnsi="Arial"/>
          <w:b/>
          <w:sz w:val="22"/>
          <w:szCs w:val="22"/>
        </w:rPr>
        <w:t xml:space="preserve">: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144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575"/>
        <w:gridCol w:w="1071"/>
        <w:gridCol w:w="2559"/>
        <w:gridCol w:w="1425"/>
        <w:gridCol w:w="1349"/>
        <w:gridCol w:w="1530"/>
      </w:tblGrid>
      <w:tr>
        <w:trPr>
          <w:trHeight w:val="720" w:hRule="atLeast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N. 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4"/>
                <w:lang w:val="it-IT" w:eastAsia="zh-CN" w:bidi="ar-SA"/>
              </w:rPr>
              <w:t>ARCHIVIAZIONE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DATA DOCUMENTO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CODICE SPESA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DESCRIZIONE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 xml:space="preserve">IMPORTO 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4"/>
                <w:lang w:val="it-IT" w:eastAsia="zh-CN" w:bidi="ar-SA"/>
              </w:rPr>
              <w:t>CFA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IMPORTO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EURO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DATA PAGAMENTO</w:t>
            </w:r>
          </w:p>
        </w:tc>
      </w:tr>
      <w:tr>
        <w:trPr>
          <w:trHeight w:val="827" w:hRule="atLeast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40" w:hRule="atLeast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40" w:hRule="atLeast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Motivazione per il pagamento in contanti: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Luogo, data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Nome e Cognome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Legale Rappresentante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Firma: _ _________</w:t>
      </w:r>
    </w:p>
    <w:sectPr>
      <w:headerReference w:type="default" r:id="rId2"/>
      <w:type w:val="nextPage"/>
      <w:pgSz w:orient="landscape" w:w="16838" w:h="11906"/>
      <w:pgMar w:left="1134" w:right="1134" w:header="709" w:top="1418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Verdan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WAAAA+F1">
    <w:altName w:val="Arial"/>
    <w:charset w:val="00"/>
    <w:family w:val="roman"/>
    <w:pitch w:val="variable"/>
  </w:font>
  <w:font w:name="Arial-BoldM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ito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367"/>
  <w:mailMerge>
    <w:mainDocumentType w:val="formLetters"/>
    <w:dataType w:val="textFile"/>
    <w:query w:val="SELECT * FROM ForumReduc.dbo.CONFERMATI ETICHETTE$"/>
  </w:mailMerge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rlito" w:hAnsi="Carlito" w:eastAsia="Noto Sans SC Regular" w:cs="Noto Sans Devanagari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4"/>
      <w:lang w:val="it-IT" w:eastAsia="zh-CN" w:bidi="ar-SA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it-IT"/>
    </w:rPr>
  </w:style>
  <w:style w:type="paragraph" w:styleId="Tito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sz w:val="24"/>
      <w:lang w:val="it-IT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cs="Times New Roman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5z5">
    <w:name w:val="WW8Num5z5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Arial Narrow" w:hAnsi="Arial Narrow" w:eastAsia="Times New Roman" w:cs="Tahoma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4">
    <w:name w:val="WW8Num6z4"/>
    <w:qFormat/>
    <w:rPr>
      <w:rFonts w:ascii="Courier New" w:hAnsi="Courier New" w:cs="Courier New"/>
    </w:rPr>
  </w:style>
  <w:style w:type="character" w:styleId="WW8Num7z0">
    <w:name w:val="WW8Num7z0"/>
    <w:qFormat/>
    <w:rPr>
      <w:rFonts w:ascii="Verdana" w:hAnsi="Verdana" w:eastAsia="Times New Roman" w:cs="Times New Roman"/>
    </w:rPr>
  </w:style>
  <w:style w:type="character" w:styleId="WW8Num7z1">
    <w:name w:val="WW8Num7z1"/>
    <w:qFormat/>
    <w:rPr>
      <w:rFonts w:ascii="Courier New" w:hAnsi="Courier New" w:cs="Aria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rFonts w:ascii="Verdana" w:hAnsi="Verdana" w:cs="Verdana"/>
      <w:b w:val="false"/>
    </w:rPr>
  </w:style>
  <w:style w:type="character" w:styleId="WW8Num10z1">
    <w:name w:val="WW8Num10z1"/>
    <w:qFormat/>
    <w:rPr>
      <w:rFonts w:ascii="Symbol" w:hAnsi="Symbol" w:cs="Symbol"/>
      <w:b w:val="false"/>
    </w:rPr>
  </w:style>
  <w:style w:type="character" w:styleId="WW8Num10z2">
    <w:name w:val="WW8Num10z2"/>
    <w:qFormat/>
    <w:rPr>
      <w:b w:val="false"/>
    </w:rPr>
  </w:style>
  <w:style w:type="character" w:styleId="WW8Num10z3">
    <w:name w:val="WW8Num10z3"/>
    <w:qFormat/>
    <w:rPr>
      <w:b/>
    </w:rPr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Verdana" w:hAnsi="Verdana" w:cs="Verdana"/>
      <w:b w:val="false"/>
    </w:rPr>
  </w:style>
  <w:style w:type="character" w:styleId="WW8Num13z1">
    <w:name w:val="WW8Num13z1"/>
    <w:qFormat/>
    <w:rPr>
      <w:rFonts w:ascii="Symbol" w:hAnsi="Symbol" w:cs="Symbol"/>
      <w:b w:val="false"/>
    </w:rPr>
  </w:style>
  <w:style w:type="character" w:styleId="WW8Num13z2">
    <w:name w:val="WW8Num13z2"/>
    <w:qFormat/>
    <w:rPr>
      <w:b w:val="false"/>
    </w:rPr>
  </w:style>
  <w:style w:type="character" w:styleId="WW8Num13z3">
    <w:name w:val="WW8Num13z3"/>
    <w:qFormat/>
    <w:rPr>
      <w:b/>
    </w:rPr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/>
  </w:style>
  <w:style w:type="character" w:styleId="WW8Num20z0">
    <w:name w:val="WW8Num20z0"/>
    <w:qFormat/>
    <w:rPr>
      <w:lang w:val="it-IT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lang w:val="it-IT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WW8Num23z3">
    <w:name w:val="WW8Num23z3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  <w:color w:val="000000"/>
    </w:rPr>
  </w:style>
  <w:style w:type="character" w:styleId="WW8Num24z1">
    <w:name w:val="WW8Num24z1"/>
    <w:qFormat/>
    <w:rPr>
      <w:b/>
    </w:rPr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Verdana" w:hAnsi="Verdana" w:eastAsia="Times New Roman" w:cs="Times New Roman"/>
    </w:rPr>
  </w:style>
  <w:style w:type="character" w:styleId="WW8Num25z1">
    <w:name w:val="WW8Num25z1"/>
    <w:qFormat/>
    <w:rPr>
      <w:rFonts w:ascii="Arial Narrow" w:hAnsi="Arial Narrow" w:cs="Arial Narro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5z4">
    <w:name w:val="WW8Num25z4"/>
    <w:qFormat/>
    <w:rPr>
      <w:rFonts w:ascii="Courier New" w:hAnsi="Courier New" w:cs="Aria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Arial Narrow" w:hAnsi="Arial Narrow" w:eastAsia="Times New Roman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4">
    <w:name w:val="WW8Num26z4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7z1">
    <w:name w:val="WW8Num27z1"/>
    <w:qFormat/>
    <w:rPr>
      <w:rFonts w:ascii="Courier New" w:hAnsi="Courier New" w:cs="Arial"/>
    </w:rPr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8z0">
    <w:name w:val="WW8Num28z0"/>
    <w:qFormat/>
    <w:rPr>
      <w:rFonts w:ascii="Arial Narrow" w:hAnsi="Arial Narrow" w:eastAsia="Times New Roman" w:cs="Tahoma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>
      <w:rFonts w:ascii="Courier New" w:hAnsi="Courier New" w:cs="Courier New"/>
    </w:rPr>
  </w:style>
  <w:style w:type="character" w:styleId="WW8Num30z2">
    <w:name w:val="WW8Num30z2"/>
    <w:qFormat/>
    <w:rPr>
      <w:rFonts w:cs="Times New Roman"/>
    </w:rPr>
  </w:style>
  <w:style w:type="character" w:styleId="WW8Num30z3">
    <w:name w:val="WW8Num30z3"/>
    <w:qFormat/>
    <w:rPr>
      <w:rFonts w:ascii="Symbol" w:hAnsi="Symbol" w:cs="Symbol"/>
    </w:rPr>
  </w:style>
  <w:style w:type="character" w:styleId="WW8Num30z5">
    <w:name w:val="WW8Num30z5"/>
    <w:qFormat/>
    <w:rPr>
      <w:rFonts w:ascii="Wingdings" w:hAnsi="Wingdings" w:cs="Wingdings"/>
    </w:rPr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>
      <w:rFonts w:ascii="Symbol" w:hAnsi="Symbol" w:cs="Symbol"/>
    </w:rPr>
  </w:style>
  <w:style w:type="character" w:styleId="WW8Num33z1">
    <w:name w:val="WW8Num33z1"/>
    <w:qFormat/>
    <w:rPr>
      <w:rFonts w:ascii="Courier New" w:hAnsi="Courier New" w:cs="Arial"/>
    </w:rPr>
  </w:style>
  <w:style w:type="character" w:styleId="WW8Num33z2">
    <w:name w:val="WW8Num33z2"/>
    <w:qFormat/>
    <w:rPr>
      <w:rFonts w:ascii="Wingdings" w:hAnsi="Wingdings" w:cs="Wingdings"/>
    </w:rPr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5z1">
    <w:name w:val="WW8Num35z1"/>
    <w:qFormat/>
    <w:rPr>
      <w:rFonts w:ascii="Arial Narrow" w:hAnsi="Arial Narrow" w:eastAsia="Times New Roman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4">
    <w:name w:val="WW8Num35z4"/>
    <w:qFormat/>
    <w:rPr>
      <w:rFonts w:ascii="Courier New" w:hAnsi="Courier New" w:cs="Courier New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6z2">
    <w:name w:val="WW8Num36z2"/>
    <w:qFormat/>
    <w:rPr/>
  </w:style>
  <w:style w:type="character" w:styleId="WW8Num36z3">
    <w:name w:val="WW8Num36z3"/>
    <w:qFormat/>
    <w:rPr>
      <w:b/>
    </w:rPr>
  </w:style>
  <w:style w:type="character" w:styleId="WW8Num36z4">
    <w:name w:val="WW8Num36z4"/>
    <w:qFormat/>
    <w:rPr>
      <w:rFonts w:ascii="Courier New" w:hAnsi="Courier New" w:cs="Courier New"/>
    </w:rPr>
  </w:style>
  <w:style w:type="character" w:styleId="WW8Num36z5">
    <w:name w:val="WW8Num36z5"/>
    <w:qFormat/>
    <w:rPr>
      <w:rFonts w:ascii="Wingdings" w:hAnsi="Wingdings" w:cs="Wingdings"/>
    </w:rPr>
  </w:style>
  <w:style w:type="character" w:styleId="Carpredefinitoparagrafo">
    <w:name w:val="Car. predefinito 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Numerodipagina">
    <w:name w:val="Numero di pagina"/>
    <w:basedOn w:val="Carpredefinitoparagrafo"/>
    <w:rPr/>
  </w:style>
  <w:style w:type="character" w:styleId="OpmaakprofielArial10pt">
    <w:name w:val="Opmaakprofiel Arial 10 pt"/>
    <w:qFormat/>
    <w:rPr>
      <w:rFonts w:ascii="Arial" w:hAnsi="Arial" w:cs="Arial"/>
      <w:sz w:val="22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Hps">
    <w:name w:val="hps"/>
    <w:basedOn w:val="Carpredefinitoparagrafo"/>
    <w:qFormat/>
    <w:rPr/>
  </w:style>
  <w:style w:type="character" w:styleId="Titolo3Carattere">
    <w:name w:val="Titolo 3 Carattere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Titolo7Carattere">
    <w:name w:val="Titolo 7 Carattere"/>
    <w:qFormat/>
    <w:rPr>
      <w:rFonts w:ascii="Calibri" w:hAnsi="Calibri" w:eastAsia="Times New Roman" w:cs="Times New Roman"/>
      <w:sz w:val="24"/>
      <w:szCs w:val="24"/>
    </w:rPr>
  </w:style>
  <w:style w:type="character" w:styleId="Corpodeltesto2Carattere">
    <w:name w:val="Corpo del testo 2 Carattere"/>
    <w:qFormat/>
    <w:rPr>
      <w:rFonts w:ascii="Verdana" w:hAnsi="Verdana" w:cs="Verdana"/>
      <w:szCs w:val="24"/>
    </w:rPr>
  </w:style>
  <w:style w:type="character" w:styleId="RientrocorpodeltestoCarattere">
    <w:name w:val="Rientro corpo del testo Carattere"/>
    <w:qFormat/>
    <w:rPr>
      <w:rFonts w:ascii="Verdana" w:hAnsi="Verdana" w:cs="Verdana"/>
      <w:szCs w:val="24"/>
    </w:rPr>
  </w:style>
  <w:style w:type="paragraph" w:styleId="Titolo">
    <w:name w:val="Titolo"/>
    <w:basedOn w:val="Normal"/>
    <w:next w:val="Corpodeltesto"/>
    <w:qFormat/>
    <w:pPr>
      <w:jc w:val="center"/>
    </w:pPr>
    <w:rPr>
      <w:rFonts w:ascii="Tahoma" w:hAnsi="Tahoma" w:cs="Tahoma"/>
      <w:b/>
      <w:bCs/>
      <w:sz w:val="24"/>
    </w:rPr>
  </w:style>
  <w:style w:type="paragraph" w:styleId="Corpodeltesto">
    <w:name w:val="Body Text"/>
    <w:basedOn w:val="Normal"/>
    <w:pPr/>
    <w:rPr>
      <w:rFonts w:ascii="Tahoma" w:hAnsi="Tahoma" w:cs="Tahoma"/>
      <w:b/>
      <w:sz w:val="22"/>
      <w:szCs w:val="20"/>
    </w:rPr>
  </w:style>
  <w:style w:type="paragraph" w:styleId="Elenco">
    <w:name w:val="List"/>
    <w:basedOn w:val="Corpodeltesto"/>
    <w:pPr/>
    <w:rPr>
      <w:rFonts w:cs="Noto Sans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Noto Sans Devanagari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367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367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367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pPr>
      <w:spacing w:before="0" w:after="120"/>
      <w:ind w:left="283" w:hanging="0"/>
    </w:pPr>
    <w:rPr>
      <w:lang w:val="it-IT"/>
    </w:rPr>
  </w:style>
  <w:style w:type="paragraph" w:styleId="Corpodeltesto3">
    <w:name w:val="Corpo del testo 3"/>
    <w:basedOn w:val="Normal"/>
    <w:qFormat/>
    <w:pPr>
      <w:spacing w:before="0" w:after="120"/>
    </w:pPr>
    <w:rPr>
      <w:sz w:val="16"/>
      <w:szCs w:val="16"/>
    </w:rPr>
  </w:style>
  <w:style w:type="paragraph" w:styleId="AKop2">
    <w:name w:val="A Kop 2"/>
    <w:basedOn w:val="Normal"/>
    <w:next w:val="Normal"/>
    <w:qFormat/>
    <w:pPr>
      <w:tabs>
        <w:tab w:val="clear" w:pos="367"/>
        <w:tab w:val="left" w:pos="709" w:leader="none"/>
      </w:tabs>
      <w:spacing w:lineRule="auto" w:line="276" w:before="400" w:after="240"/>
    </w:pPr>
    <w:rPr>
      <w:rFonts w:ascii="Arial" w:hAnsi="Arial" w:eastAsia="Times" w:cs="Arial"/>
      <w:b/>
      <w:color w:val="800000"/>
      <w:sz w:val="28"/>
      <w:szCs w:val="20"/>
      <w:lang w:val="en-GB" w:bidi="it-IT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  <w:lang w:val="it-IT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CWAAAA+F1;Arial" w:hAnsi="CWAAAA+F1;Arial" w:eastAsia="Arial" w:cs="CWAAAA+F1;Arial"/>
      <w:color w:val="000000"/>
      <w:kern w:val="0"/>
      <w:sz w:val="24"/>
      <w:szCs w:val="24"/>
      <w:lang w:val="it-IT" w:eastAsia="zh-CN" w:bidi="ar-SA"/>
    </w:rPr>
  </w:style>
  <w:style w:type="paragraph" w:styleId="Corpodeltesto2">
    <w:name w:val="Corpo del testo 2"/>
    <w:basedOn w:val="Normal"/>
    <w:qFormat/>
    <w:pPr>
      <w:spacing w:lineRule="auto" w:line="480" w:before="0" w:after="120"/>
    </w:pPr>
    <w:rPr>
      <w:lang w:val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LibreOffice/7.0.4.2$Windows_X86_64 LibreOffice_project/dcf040e67528d9187c66b2379df5ea4407429775</Application>
  <AppVersion>15.0000</AppVersion>
  <Pages>1</Pages>
  <Words>98</Words>
  <Characters>593</Characters>
  <CharactersWithSpaces>677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2019-11-08T15:04:00Z</dcterms:created>
  <dc:creator>SM</dc:creator>
  <dc:description/>
  <dc:language>it-IT</dc:language>
  <cp:lastModifiedBy/>
  <cp:lastPrinted>2015-10-20T12:08:00Z</cp:lastPrinted>
  <dcterms:modified xsi:type="dcterms:W3CDTF">2024-04-09T11:13:27Z</dcterms:modified>
  <cp:revision>7</cp:revision>
  <dc:subject/>
  <dc:title>VADEMECUM SULLE REGOLE AMMINISTRATIVE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